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77" w:rsidRPr="00E61857" w:rsidRDefault="009D5D77" w:rsidP="009D5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992">
        <w:rPr>
          <w:rFonts w:ascii="Times New Roman" w:hAnsi="Times New Roman" w:cs="Times New Roman"/>
          <w:sz w:val="28"/>
          <w:szCs w:val="28"/>
        </w:rPr>
        <w:t>Извещение о проведении публичных слушаний</w:t>
      </w:r>
    </w:p>
    <w:p w:rsidR="009D5D77" w:rsidRDefault="009D5D77" w:rsidP="009D5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15.07.2024 </w:t>
      </w:r>
      <w:r w:rsidRPr="00486992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в 15.30</w:t>
      </w:r>
      <w:r w:rsidRPr="00486992">
        <w:rPr>
          <w:rFonts w:ascii="Times New Roman" w:hAnsi="Times New Roman" w:cs="Times New Roman"/>
          <w:sz w:val="28"/>
          <w:szCs w:val="28"/>
        </w:rPr>
        <w:t xml:space="preserve"> в здании администрации МО Ленинский сельсовет 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86992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86992">
        <w:rPr>
          <w:rFonts w:ascii="Times New Roman" w:hAnsi="Times New Roman" w:cs="Times New Roman"/>
          <w:sz w:val="28"/>
          <w:szCs w:val="28"/>
        </w:rPr>
        <w:t xml:space="preserve"> Оренб</w:t>
      </w:r>
      <w:r>
        <w:rPr>
          <w:rFonts w:ascii="Times New Roman" w:hAnsi="Times New Roman" w:cs="Times New Roman"/>
          <w:sz w:val="28"/>
          <w:szCs w:val="28"/>
        </w:rPr>
        <w:t xml:space="preserve">ургская обл., Оренбургский р-н, </w:t>
      </w:r>
      <w:r w:rsidRPr="00486992">
        <w:rPr>
          <w:rFonts w:ascii="Times New Roman" w:hAnsi="Times New Roman" w:cs="Times New Roman"/>
          <w:sz w:val="28"/>
          <w:szCs w:val="28"/>
        </w:rPr>
        <w:t>п. Ленина, ул. Ленинская, д.33,  будут проходить публичные слушания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5D77" w:rsidRDefault="009D5D77" w:rsidP="009D5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 вопросу </w:t>
      </w:r>
      <w:r w:rsidRPr="00803A3B">
        <w:rPr>
          <w:rFonts w:ascii="Times New Roman" w:hAnsi="Times New Roman" w:cs="Times New Roman"/>
          <w:sz w:val="28"/>
          <w:szCs w:val="28"/>
        </w:rPr>
        <w:t xml:space="preserve">рассмотрения проекта решения о предоставлении разрешения на </w:t>
      </w:r>
      <w:r w:rsidRPr="002D7E80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 для земельного участка с кадаст</w:t>
      </w:r>
      <w:r>
        <w:rPr>
          <w:rFonts w:ascii="Times New Roman" w:hAnsi="Times New Roman" w:cs="Times New Roman"/>
          <w:sz w:val="28"/>
          <w:szCs w:val="28"/>
        </w:rPr>
        <w:t xml:space="preserve">ровым номером </w:t>
      </w:r>
      <w:r w:rsidRPr="009D5D77">
        <w:rPr>
          <w:rFonts w:ascii="Times New Roman" w:hAnsi="Times New Roman" w:cs="Times New Roman"/>
          <w:sz w:val="28"/>
          <w:szCs w:val="28"/>
        </w:rPr>
        <w:t>56:21:1301003:3, адрес: Российская Федерация, Оренбургская область, Оренбургский р-н, с/с Ленинский, п. Ленина, ул. Механизаторов, земельный участок №129 в части отступа от границы земельного участка в целях определения места допустимого размещения зданий (или строений сооружений) – от «красной линии» ул. Механизаторов с 5 м до 3 м и по правой меже от 3м до 2,9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E80">
        <w:rPr>
          <w:rFonts w:ascii="Times New Roman" w:hAnsi="Times New Roman" w:cs="Times New Roman"/>
          <w:sz w:val="28"/>
          <w:szCs w:val="28"/>
        </w:rPr>
        <w:t>Прием заявлений от граждан на выступления осу</w:t>
      </w:r>
      <w:r>
        <w:rPr>
          <w:rFonts w:ascii="Times New Roman" w:hAnsi="Times New Roman" w:cs="Times New Roman"/>
          <w:sz w:val="28"/>
          <w:szCs w:val="28"/>
        </w:rPr>
        <w:t>ществляется по адресу</w:t>
      </w:r>
      <w:r w:rsidRPr="002D7E80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Оренбургский район, поселок Ленина, улиц</w:t>
      </w:r>
      <w:r>
        <w:rPr>
          <w:rFonts w:ascii="Times New Roman" w:hAnsi="Times New Roman" w:cs="Times New Roman"/>
          <w:sz w:val="28"/>
          <w:szCs w:val="28"/>
        </w:rPr>
        <w:t>а Ленинс</w:t>
      </w:r>
      <w:r w:rsidR="00906EC8">
        <w:rPr>
          <w:rFonts w:ascii="Times New Roman" w:hAnsi="Times New Roman" w:cs="Times New Roman"/>
          <w:sz w:val="28"/>
          <w:szCs w:val="28"/>
        </w:rPr>
        <w:t>кая, 33 (2-й этаж) до 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.07.2024</w:t>
      </w:r>
      <w:r w:rsidRPr="002D7E80">
        <w:rPr>
          <w:rFonts w:ascii="Times New Roman" w:hAnsi="Times New Roman" w:cs="Times New Roman"/>
          <w:sz w:val="28"/>
          <w:szCs w:val="28"/>
        </w:rPr>
        <w:t>.</w:t>
      </w:r>
    </w:p>
    <w:p w:rsidR="009D5D77" w:rsidRPr="002D7E80" w:rsidRDefault="009D5D77" w:rsidP="009D5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D77" w:rsidRPr="00486992" w:rsidRDefault="009D5D77" w:rsidP="009D5D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92">
        <w:rPr>
          <w:rFonts w:ascii="Times New Roman" w:hAnsi="Times New Roman" w:cs="Times New Roman"/>
          <w:sz w:val="28"/>
          <w:szCs w:val="28"/>
        </w:rPr>
        <w:t>Основание проведений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-постановления администрации муниципального образования </w:t>
      </w:r>
      <w:r w:rsidRPr="00486992">
        <w:rPr>
          <w:rFonts w:ascii="Times New Roman" w:hAnsi="Times New Roman" w:cs="Times New Roman"/>
          <w:sz w:val="28"/>
          <w:szCs w:val="28"/>
        </w:rPr>
        <w:t xml:space="preserve"> Ленинский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Pr="0048699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28.06.2024 №209-п.</w:t>
      </w:r>
    </w:p>
    <w:p w:rsidR="009D5D77" w:rsidRDefault="009D5D77" w:rsidP="009D5D77"/>
    <w:p w:rsidR="00775856" w:rsidRDefault="00775856"/>
    <w:sectPr w:rsidR="0077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77"/>
    <w:rsid w:val="00490169"/>
    <w:rsid w:val="00775856"/>
    <w:rsid w:val="00906EC8"/>
    <w:rsid w:val="009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2024-06-28T10:04:00Z</dcterms:created>
  <dcterms:modified xsi:type="dcterms:W3CDTF">2024-06-28T10:39:00Z</dcterms:modified>
</cp:coreProperties>
</file>